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4C73" w14:textId="77777777" w:rsidR="002775CF" w:rsidRPr="002775CF" w:rsidRDefault="002775CF" w:rsidP="002775CF">
      <w:pPr>
        <w:rPr>
          <w:b/>
          <w:u w:val="single"/>
        </w:rPr>
      </w:pPr>
      <w:r w:rsidRPr="002775CF">
        <w:rPr>
          <w:b/>
          <w:u w:val="single"/>
        </w:rPr>
        <w:t>HEATING – WHAT ARE MY OPTIONS FOR HEATING SYSTEMS FROM 01</w:t>
      </w:r>
      <w:r w:rsidRPr="002775CF">
        <w:rPr>
          <w:b/>
          <w:u w:val="single"/>
          <w:vertAlign w:val="superscript"/>
        </w:rPr>
        <w:t>ST</w:t>
      </w:r>
      <w:r w:rsidRPr="002775CF">
        <w:rPr>
          <w:b/>
          <w:u w:val="single"/>
        </w:rPr>
        <w:t xml:space="preserve"> JANUARY 2025</w:t>
      </w:r>
    </w:p>
    <w:p w14:paraId="7AEBBE80" w14:textId="77777777" w:rsidR="002775CF" w:rsidRPr="002775CF" w:rsidRDefault="002775CF" w:rsidP="002775CF"/>
    <w:p w14:paraId="40F835D4" w14:textId="77777777" w:rsidR="002775CF" w:rsidRPr="002775CF" w:rsidRDefault="002775CF" w:rsidP="002775CF">
      <w:pPr>
        <w:rPr>
          <w:b/>
          <w:bCs/>
        </w:rPr>
      </w:pPr>
      <w:proofErr w:type="gramStart"/>
      <w:r w:rsidRPr="002775CF">
        <w:rPr>
          <w:b/>
          <w:bCs/>
        </w:rPr>
        <w:t xml:space="preserve">1  </w:t>
      </w:r>
      <w:r w:rsidRPr="002775CF">
        <w:rPr>
          <w:b/>
          <w:bCs/>
        </w:rPr>
        <w:tab/>
      </w:r>
      <w:proofErr w:type="gramEnd"/>
      <w:r w:rsidRPr="002775CF">
        <w:rPr>
          <w:b/>
          <w:bCs/>
          <w:u w:val="single"/>
        </w:rPr>
        <w:t>REPAIR</w:t>
      </w:r>
    </w:p>
    <w:p w14:paraId="0D35CD47" w14:textId="77777777" w:rsidR="002775CF" w:rsidRPr="002775CF" w:rsidRDefault="002775CF" w:rsidP="002775CF">
      <w:pPr>
        <w:numPr>
          <w:ilvl w:val="0"/>
          <w:numId w:val="1"/>
        </w:numPr>
      </w:pPr>
      <w:r w:rsidRPr="002775CF">
        <w:t>Find a contractor who can and will repair your boiler, where at all possible.</w:t>
      </w:r>
    </w:p>
    <w:p w14:paraId="6410C64D" w14:textId="77777777" w:rsidR="002775CF" w:rsidRPr="002775CF" w:rsidRDefault="002775CF" w:rsidP="002775CF">
      <w:pPr>
        <w:numPr>
          <w:ilvl w:val="0"/>
          <w:numId w:val="1"/>
        </w:numPr>
      </w:pPr>
      <w:r w:rsidRPr="002775CF">
        <w:t>The grant will cover costs for repair or replacement of all other parts of a central heating system such as new radiators, oil tanks or pipe work, regardless of connection to an existing fossil fuel boiler (oil or gas).</w:t>
      </w:r>
    </w:p>
    <w:p w14:paraId="729469F0" w14:textId="77777777" w:rsidR="002775CF" w:rsidRPr="002775CF" w:rsidRDefault="002775CF" w:rsidP="002775CF">
      <w:pPr>
        <w:rPr>
          <w:b/>
          <w:bCs/>
        </w:rPr>
      </w:pPr>
    </w:p>
    <w:p w14:paraId="42B10097" w14:textId="77777777" w:rsidR="002775CF" w:rsidRPr="002775CF" w:rsidRDefault="002775CF" w:rsidP="002775CF">
      <w:pPr>
        <w:rPr>
          <w:b/>
          <w:bCs/>
          <w:u w:val="single"/>
        </w:rPr>
      </w:pPr>
      <w:proofErr w:type="gramStart"/>
      <w:r w:rsidRPr="002775CF">
        <w:rPr>
          <w:b/>
          <w:bCs/>
        </w:rPr>
        <w:t xml:space="preserve">2  </w:t>
      </w:r>
      <w:r w:rsidRPr="002775CF">
        <w:rPr>
          <w:b/>
          <w:bCs/>
        </w:rPr>
        <w:tab/>
      </w:r>
      <w:proofErr w:type="gramEnd"/>
      <w:r w:rsidRPr="002775CF">
        <w:rPr>
          <w:b/>
          <w:bCs/>
          <w:u w:val="single"/>
        </w:rPr>
        <w:t>REPLACE WITH:   SECOND HAND OIL BOILER OR GAS BOILER</w:t>
      </w:r>
    </w:p>
    <w:p w14:paraId="1B7089FB" w14:textId="77777777" w:rsidR="002775CF" w:rsidRPr="002775CF" w:rsidRDefault="002775CF" w:rsidP="002775CF">
      <w:pPr>
        <w:numPr>
          <w:ilvl w:val="0"/>
          <w:numId w:val="2"/>
        </w:numPr>
      </w:pPr>
      <w:r w:rsidRPr="002775CF">
        <w:t>Install a second-hand fossil fuel boiler</w:t>
      </w:r>
    </w:p>
    <w:p w14:paraId="476A35F4" w14:textId="77777777" w:rsidR="002775CF" w:rsidRPr="002775CF" w:rsidRDefault="002775CF" w:rsidP="002775CF">
      <w:pPr>
        <w:rPr>
          <w:b/>
          <w:bCs/>
        </w:rPr>
      </w:pPr>
    </w:p>
    <w:p w14:paraId="50A4AE54" w14:textId="77777777" w:rsidR="002775CF" w:rsidRPr="002775CF" w:rsidRDefault="002775CF" w:rsidP="002775CF">
      <w:pPr>
        <w:rPr>
          <w:b/>
          <w:bCs/>
        </w:rPr>
      </w:pPr>
      <w:proofErr w:type="gramStart"/>
      <w:r w:rsidRPr="002775CF">
        <w:rPr>
          <w:b/>
          <w:bCs/>
        </w:rPr>
        <w:t xml:space="preserve">3  </w:t>
      </w:r>
      <w:r w:rsidRPr="002775CF">
        <w:rPr>
          <w:b/>
          <w:bCs/>
        </w:rPr>
        <w:tab/>
      </w:r>
      <w:proofErr w:type="gramEnd"/>
      <w:r w:rsidRPr="002775CF">
        <w:rPr>
          <w:b/>
          <w:bCs/>
          <w:u w:val="single"/>
        </w:rPr>
        <w:t>REPLACE WITH:  WOOD BURNING (BIOMASS) STOVE</w:t>
      </w:r>
    </w:p>
    <w:p w14:paraId="58C09A71" w14:textId="77777777" w:rsidR="002775CF" w:rsidRPr="002775CF" w:rsidRDefault="002775CF" w:rsidP="002775CF">
      <w:pPr>
        <w:numPr>
          <w:ilvl w:val="0"/>
          <w:numId w:val="2"/>
        </w:numPr>
        <w:rPr>
          <w:b/>
          <w:bCs/>
        </w:rPr>
      </w:pPr>
      <w:r w:rsidRPr="002775CF">
        <w:t>Install wood pellet / biomass stove – indoor or outdoor</w:t>
      </w:r>
    </w:p>
    <w:p w14:paraId="6FF1B74A" w14:textId="77777777" w:rsidR="002775CF" w:rsidRPr="002775CF" w:rsidRDefault="002775CF" w:rsidP="002775CF">
      <w:pPr>
        <w:rPr>
          <w:b/>
          <w:bCs/>
        </w:rPr>
      </w:pPr>
    </w:p>
    <w:p w14:paraId="271194B6" w14:textId="77777777" w:rsidR="002775CF" w:rsidRPr="002775CF" w:rsidRDefault="002775CF" w:rsidP="002775CF">
      <w:pPr>
        <w:rPr>
          <w:b/>
          <w:bCs/>
        </w:rPr>
      </w:pPr>
      <w:r w:rsidRPr="002775CF">
        <w:rPr>
          <w:b/>
          <w:bCs/>
        </w:rPr>
        <w:t>4</w:t>
      </w:r>
      <w:r w:rsidRPr="002775CF">
        <w:rPr>
          <w:b/>
          <w:bCs/>
        </w:rPr>
        <w:tab/>
      </w:r>
      <w:r w:rsidRPr="002775CF">
        <w:rPr>
          <w:b/>
          <w:bCs/>
          <w:u w:val="single"/>
        </w:rPr>
        <w:t>REPLACE WITH:  HVO BOILER (HYDROTREATED VEGETABLE OIL)</w:t>
      </w:r>
    </w:p>
    <w:p w14:paraId="6882C349" w14:textId="77777777" w:rsidR="002775CF" w:rsidRPr="002775CF" w:rsidRDefault="002775CF" w:rsidP="002775CF">
      <w:pPr>
        <w:numPr>
          <w:ilvl w:val="0"/>
          <w:numId w:val="2"/>
        </w:numPr>
      </w:pPr>
      <w:r w:rsidRPr="002775CF">
        <w:t>Install HVO ready boilers (most modern boilers are HVO ready)</w:t>
      </w:r>
    </w:p>
    <w:p w14:paraId="7B8AB80F" w14:textId="77777777" w:rsidR="002775CF" w:rsidRPr="002775CF" w:rsidRDefault="002775CF" w:rsidP="002775CF">
      <w:pPr>
        <w:rPr>
          <w:b/>
          <w:bCs/>
        </w:rPr>
      </w:pPr>
    </w:p>
    <w:p w14:paraId="13C410E9" w14:textId="77777777" w:rsidR="002775CF" w:rsidRPr="002775CF" w:rsidRDefault="002775CF" w:rsidP="002775CF">
      <w:pPr>
        <w:rPr>
          <w:b/>
          <w:bCs/>
        </w:rPr>
      </w:pPr>
      <w:r w:rsidRPr="002775CF">
        <w:rPr>
          <w:b/>
          <w:bCs/>
        </w:rPr>
        <w:t>5</w:t>
      </w:r>
      <w:r w:rsidRPr="002775CF">
        <w:rPr>
          <w:b/>
          <w:bCs/>
        </w:rPr>
        <w:tab/>
      </w:r>
      <w:r w:rsidRPr="002775CF">
        <w:rPr>
          <w:b/>
          <w:bCs/>
          <w:u w:val="single"/>
        </w:rPr>
        <w:t>REPLACE WITH:  ELECTRIC HEATING SYSTEMS</w:t>
      </w:r>
    </w:p>
    <w:p w14:paraId="63C97F0D" w14:textId="77777777" w:rsidR="002775CF" w:rsidRPr="002775CF" w:rsidRDefault="002775CF" w:rsidP="002775CF">
      <w:pPr>
        <w:numPr>
          <w:ilvl w:val="0"/>
          <w:numId w:val="2"/>
        </w:numPr>
      </w:pPr>
      <w:r w:rsidRPr="002775CF">
        <w:t>Install electric heaters throughout home</w:t>
      </w:r>
    </w:p>
    <w:p w14:paraId="441C0FB5" w14:textId="77777777" w:rsidR="002775CF" w:rsidRPr="002775CF" w:rsidRDefault="002775CF" w:rsidP="002775CF">
      <w:pPr>
        <w:numPr>
          <w:ilvl w:val="0"/>
          <w:numId w:val="2"/>
        </w:numPr>
      </w:pPr>
      <w:r w:rsidRPr="002775CF">
        <w:t>Install water heaters at sinks</w:t>
      </w:r>
    </w:p>
    <w:p w14:paraId="03936182" w14:textId="77777777" w:rsidR="002775CF" w:rsidRPr="002775CF" w:rsidRDefault="002775CF" w:rsidP="002775CF"/>
    <w:p w14:paraId="48106808" w14:textId="77777777" w:rsidR="002775CF" w:rsidRPr="002775CF" w:rsidRDefault="002775CF" w:rsidP="002775CF">
      <w:pPr>
        <w:rPr>
          <w:b/>
          <w:bCs/>
        </w:rPr>
      </w:pPr>
    </w:p>
    <w:p w14:paraId="3873D066" w14:textId="77777777" w:rsidR="002775CF" w:rsidRPr="002775CF" w:rsidRDefault="002775CF" w:rsidP="002775CF">
      <w:pPr>
        <w:rPr>
          <w:b/>
          <w:bCs/>
        </w:rPr>
      </w:pPr>
      <w:r w:rsidRPr="002775CF">
        <w:rPr>
          <w:b/>
          <w:bCs/>
        </w:rPr>
        <w:t>6</w:t>
      </w:r>
      <w:r w:rsidRPr="002775CF">
        <w:rPr>
          <w:b/>
          <w:bCs/>
        </w:rPr>
        <w:tab/>
      </w:r>
      <w:r w:rsidRPr="002775CF">
        <w:rPr>
          <w:b/>
          <w:bCs/>
          <w:u w:val="single"/>
        </w:rPr>
        <w:t>REPLACE WITH:  NEW OIL BOILER OR NEW GAS BOILER</w:t>
      </w:r>
    </w:p>
    <w:p w14:paraId="4E0EBC8F" w14:textId="77777777" w:rsidR="002775CF" w:rsidRPr="002775CF" w:rsidRDefault="002775CF" w:rsidP="002775CF">
      <w:pPr>
        <w:numPr>
          <w:ilvl w:val="0"/>
          <w:numId w:val="2"/>
        </w:numPr>
        <w:rPr>
          <w:b/>
          <w:bCs/>
        </w:rPr>
      </w:pPr>
      <w:r w:rsidRPr="002775CF">
        <w:rPr>
          <w:b/>
          <w:bCs/>
        </w:rPr>
        <w:t>At cost to applicant – no grant available</w:t>
      </w:r>
    </w:p>
    <w:p w14:paraId="26649C2F" w14:textId="77777777" w:rsidR="002775CF" w:rsidRPr="002775CF" w:rsidRDefault="002775CF" w:rsidP="002775CF"/>
    <w:p w14:paraId="7CC86F91" w14:textId="77777777" w:rsidR="002775CF" w:rsidRPr="002775CF" w:rsidRDefault="002775CF" w:rsidP="002775CF">
      <w:r w:rsidRPr="002775CF">
        <w:tab/>
      </w:r>
    </w:p>
    <w:p w14:paraId="59AD2052" w14:textId="306D0C3B" w:rsidR="003F2374" w:rsidRDefault="002775CF" w:rsidP="002775CF">
      <w:r w:rsidRPr="002775CF">
        <w:rPr>
          <w:b/>
          <w:bCs/>
          <w:u w:val="single"/>
        </w:rPr>
        <w:t>YOUR CONTRACTOR NEEDS TO STATE ON THEIR QUOTATION, WHICH OPTION ABOVE THEY ARE QUOTING FOR</w:t>
      </w:r>
    </w:p>
    <w:sectPr w:rsidR="003F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C37"/>
    <w:multiLevelType w:val="hybridMultilevel"/>
    <w:tmpl w:val="14B24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AF5"/>
    <w:multiLevelType w:val="hybridMultilevel"/>
    <w:tmpl w:val="14DEE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924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66815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CF"/>
    <w:rsid w:val="002775CF"/>
    <w:rsid w:val="003F2374"/>
    <w:rsid w:val="00C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64FB"/>
  <w15:chartTrackingRefBased/>
  <w15:docId w15:val="{809C33DF-A99A-40FF-81B3-493117BB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Ryan</dc:creator>
  <cp:keywords/>
  <dc:description/>
  <cp:lastModifiedBy>Rosie Ryan</cp:lastModifiedBy>
  <cp:revision>1</cp:revision>
  <dcterms:created xsi:type="dcterms:W3CDTF">2025-03-07T11:08:00Z</dcterms:created>
  <dcterms:modified xsi:type="dcterms:W3CDTF">2025-03-07T11:08:00Z</dcterms:modified>
</cp:coreProperties>
</file>